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1DC" w:rsidRPr="0054522C" w:rsidRDefault="002001DC" w:rsidP="002001DC">
      <w:pPr>
        <w:jc w:val="center"/>
        <w:rPr>
          <w:b/>
          <w:szCs w:val="28"/>
        </w:rPr>
      </w:pPr>
      <w:r w:rsidRPr="0054522C">
        <w:rPr>
          <w:b/>
          <w:szCs w:val="28"/>
        </w:rPr>
        <w:t>РОССИЙСКАЯ ФЕДЕРАЦИЯ</w:t>
      </w:r>
    </w:p>
    <w:p w:rsidR="002001DC" w:rsidRPr="0054522C" w:rsidRDefault="002001DC" w:rsidP="002001DC">
      <w:pPr>
        <w:jc w:val="center"/>
        <w:rPr>
          <w:b/>
          <w:szCs w:val="28"/>
        </w:rPr>
      </w:pPr>
      <w:r w:rsidRPr="0054522C">
        <w:rPr>
          <w:b/>
          <w:szCs w:val="28"/>
        </w:rPr>
        <w:t>КАЛУЖСКАЯ ОБЛАСТЬ</w:t>
      </w:r>
    </w:p>
    <w:p w:rsidR="002001DC" w:rsidRPr="0054522C" w:rsidRDefault="002001DC" w:rsidP="002001DC">
      <w:pPr>
        <w:jc w:val="center"/>
        <w:rPr>
          <w:b/>
          <w:szCs w:val="28"/>
        </w:rPr>
      </w:pPr>
      <w:r w:rsidRPr="0054522C">
        <w:rPr>
          <w:b/>
          <w:szCs w:val="28"/>
        </w:rPr>
        <w:t>МАЛОЯРОСЛАВЕЦКИЙ РАЙОН</w:t>
      </w:r>
    </w:p>
    <w:p w:rsidR="002001DC" w:rsidRPr="0054522C" w:rsidRDefault="002001DC" w:rsidP="002001DC">
      <w:pPr>
        <w:jc w:val="center"/>
        <w:rPr>
          <w:b/>
          <w:szCs w:val="28"/>
        </w:rPr>
      </w:pPr>
      <w:r w:rsidRPr="0054522C">
        <w:rPr>
          <w:b/>
          <w:szCs w:val="28"/>
        </w:rPr>
        <w:t>СЕЛЬСКАЯ ДУМА СЕЛЬСКОГО ПОСЕЛЕНИЯ</w:t>
      </w:r>
    </w:p>
    <w:p w:rsidR="002001DC" w:rsidRPr="0054522C" w:rsidRDefault="002001DC" w:rsidP="002001DC">
      <w:pPr>
        <w:jc w:val="center"/>
        <w:rPr>
          <w:b/>
          <w:szCs w:val="28"/>
        </w:rPr>
      </w:pPr>
      <w:r w:rsidRPr="0054522C">
        <w:rPr>
          <w:b/>
          <w:szCs w:val="28"/>
        </w:rPr>
        <w:t>«ДЕРЕВНЯ БЕРЕЗОВКА»</w:t>
      </w:r>
    </w:p>
    <w:p w:rsidR="002001DC" w:rsidRPr="0054522C" w:rsidRDefault="002001DC" w:rsidP="002001DC">
      <w:pPr>
        <w:rPr>
          <w:szCs w:val="28"/>
        </w:rPr>
      </w:pPr>
    </w:p>
    <w:p w:rsidR="002001DC" w:rsidRPr="0054522C" w:rsidRDefault="002001DC" w:rsidP="002001DC">
      <w:pPr>
        <w:jc w:val="center"/>
        <w:rPr>
          <w:b/>
          <w:szCs w:val="28"/>
        </w:rPr>
      </w:pPr>
      <w:r w:rsidRPr="0054522C">
        <w:rPr>
          <w:b/>
          <w:szCs w:val="28"/>
        </w:rPr>
        <w:t>РЕШЕНИЕ</w:t>
      </w:r>
    </w:p>
    <w:p w:rsidR="002001DC" w:rsidRPr="0054522C" w:rsidRDefault="002001DC" w:rsidP="002001DC">
      <w:pPr>
        <w:jc w:val="both"/>
        <w:rPr>
          <w:szCs w:val="28"/>
        </w:rPr>
      </w:pPr>
    </w:p>
    <w:p w:rsidR="002001DC" w:rsidRPr="0054522C" w:rsidRDefault="002001DC" w:rsidP="002001DC">
      <w:pPr>
        <w:jc w:val="both"/>
        <w:rPr>
          <w:b/>
          <w:szCs w:val="28"/>
        </w:rPr>
      </w:pPr>
      <w:r w:rsidRPr="0054522C">
        <w:rPr>
          <w:b/>
          <w:szCs w:val="28"/>
        </w:rPr>
        <w:t xml:space="preserve">от </w:t>
      </w:r>
      <w:r w:rsidR="00505374">
        <w:rPr>
          <w:b/>
          <w:szCs w:val="28"/>
        </w:rPr>
        <w:t>_____</w:t>
      </w:r>
      <w:r w:rsidRPr="0054522C">
        <w:rPr>
          <w:b/>
          <w:szCs w:val="28"/>
        </w:rPr>
        <w:t xml:space="preserve">2016 г.                                                                              </w:t>
      </w:r>
      <w:r>
        <w:rPr>
          <w:b/>
          <w:szCs w:val="28"/>
        </w:rPr>
        <w:t xml:space="preserve">                  </w:t>
      </w:r>
      <w:r w:rsidRPr="0054522C">
        <w:rPr>
          <w:b/>
          <w:szCs w:val="28"/>
        </w:rPr>
        <w:t xml:space="preserve">     № </w:t>
      </w:r>
      <w:r w:rsidR="00505374">
        <w:rPr>
          <w:b/>
          <w:szCs w:val="28"/>
        </w:rPr>
        <w:t>____</w:t>
      </w:r>
    </w:p>
    <w:p w:rsidR="002001DC" w:rsidRPr="0054522C" w:rsidRDefault="002001DC" w:rsidP="002001DC">
      <w:pPr>
        <w:jc w:val="both"/>
        <w:rPr>
          <w:b/>
          <w:szCs w:val="28"/>
        </w:rPr>
      </w:pPr>
      <w:r w:rsidRPr="0054522C">
        <w:rPr>
          <w:b/>
          <w:szCs w:val="28"/>
        </w:rPr>
        <w:tab/>
      </w:r>
      <w:r w:rsidRPr="0054522C">
        <w:rPr>
          <w:b/>
          <w:szCs w:val="28"/>
        </w:rPr>
        <w:tab/>
      </w:r>
      <w:r w:rsidRPr="0054522C">
        <w:rPr>
          <w:b/>
          <w:szCs w:val="28"/>
        </w:rPr>
        <w:tab/>
        <w:t xml:space="preserve">         </w:t>
      </w:r>
    </w:p>
    <w:p w:rsidR="002001DC" w:rsidRPr="0054522C" w:rsidRDefault="002001DC" w:rsidP="002001DC">
      <w:pPr>
        <w:jc w:val="both"/>
        <w:rPr>
          <w:b/>
          <w:szCs w:val="28"/>
        </w:rPr>
      </w:pPr>
      <w:r w:rsidRPr="0054522C">
        <w:rPr>
          <w:b/>
          <w:szCs w:val="28"/>
        </w:rPr>
        <w:t>О внесении изменений в решение Сельской</w:t>
      </w:r>
    </w:p>
    <w:p w:rsidR="002001DC" w:rsidRPr="0054522C" w:rsidRDefault="002001DC" w:rsidP="002001DC">
      <w:pPr>
        <w:jc w:val="both"/>
        <w:rPr>
          <w:rStyle w:val="FontStyle14"/>
          <w:sz w:val="24"/>
          <w:szCs w:val="28"/>
        </w:rPr>
      </w:pPr>
      <w:r w:rsidRPr="0054522C">
        <w:rPr>
          <w:b/>
          <w:szCs w:val="28"/>
        </w:rPr>
        <w:t xml:space="preserve">Думы от 02.09.2015 г. № 16 </w:t>
      </w:r>
      <w:r>
        <w:rPr>
          <w:b/>
          <w:szCs w:val="28"/>
        </w:rPr>
        <w:t>«</w:t>
      </w:r>
      <w:r w:rsidRPr="0054522C">
        <w:rPr>
          <w:rStyle w:val="FontStyle14"/>
          <w:sz w:val="24"/>
          <w:szCs w:val="28"/>
        </w:rPr>
        <w:t xml:space="preserve">Об утверждении </w:t>
      </w:r>
    </w:p>
    <w:p w:rsidR="002001DC" w:rsidRPr="0054522C" w:rsidRDefault="002001DC" w:rsidP="002001DC">
      <w:pPr>
        <w:jc w:val="both"/>
        <w:rPr>
          <w:rStyle w:val="FontStyle14"/>
          <w:sz w:val="24"/>
          <w:szCs w:val="28"/>
        </w:rPr>
      </w:pPr>
      <w:r w:rsidRPr="0054522C">
        <w:rPr>
          <w:rStyle w:val="FontStyle14"/>
          <w:sz w:val="24"/>
          <w:szCs w:val="28"/>
        </w:rPr>
        <w:t xml:space="preserve">Положения о ежемесячной социальной </w:t>
      </w:r>
    </w:p>
    <w:p w:rsidR="002001DC" w:rsidRPr="0054522C" w:rsidRDefault="002001DC" w:rsidP="002001DC">
      <w:pPr>
        <w:jc w:val="both"/>
        <w:rPr>
          <w:rStyle w:val="FontStyle14"/>
          <w:sz w:val="24"/>
          <w:szCs w:val="28"/>
        </w:rPr>
      </w:pPr>
      <w:r w:rsidRPr="0054522C">
        <w:rPr>
          <w:rStyle w:val="FontStyle14"/>
          <w:sz w:val="24"/>
          <w:szCs w:val="28"/>
        </w:rPr>
        <w:t xml:space="preserve">выплате лицам, замещавшим муниципальные </w:t>
      </w:r>
    </w:p>
    <w:p w:rsidR="002001DC" w:rsidRPr="0054522C" w:rsidRDefault="002001DC" w:rsidP="002001DC">
      <w:pPr>
        <w:jc w:val="both"/>
        <w:rPr>
          <w:rStyle w:val="FontStyle14"/>
          <w:sz w:val="24"/>
          <w:szCs w:val="28"/>
        </w:rPr>
      </w:pPr>
      <w:r w:rsidRPr="0054522C">
        <w:rPr>
          <w:rStyle w:val="FontStyle14"/>
          <w:sz w:val="24"/>
          <w:szCs w:val="28"/>
        </w:rPr>
        <w:t xml:space="preserve">должности муниципальной службы сельского </w:t>
      </w:r>
    </w:p>
    <w:p w:rsidR="002001DC" w:rsidRPr="0054522C" w:rsidRDefault="002001DC" w:rsidP="002001DC">
      <w:pPr>
        <w:jc w:val="both"/>
        <w:rPr>
          <w:rStyle w:val="FontStyle14"/>
          <w:sz w:val="24"/>
          <w:szCs w:val="28"/>
        </w:rPr>
      </w:pPr>
      <w:r w:rsidRPr="0054522C">
        <w:rPr>
          <w:rStyle w:val="FontStyle14"/>
          <w:sz w:val="24"/>
          <w:szCs w:val="28"/>
        </w:rPr>
        <w:t>поселения «Деревня  Березовка»</w:t>
      </w:r>
    </w:p>
    <w:p w:rsidR="002001DC" w:rsidRPr="0054522C" w:rsidRDefault="002001DC" w:rsidP="002001DC">
      <w:pPr>
        <w:jc w:val="both"/>
        <w:rPr>
          <w:rStyle w:val="FontStyle14"/>
          <w:sz w:val="24"/>
        </w:rPr>
      </w:pPr>
    </w:p>
    <w:p w:rsidR="002001DC" w:rsidRPr="0054522C" w:rsidRDefault="002001DC" w:rsidP="002001DC">
      <w:pPr>
        <w:jc w:val="both"/>
        <w:rPr>
          <w:rStyle w:val="FontStyle14"/>
          <w:sz w:val="24"/>
        </w:rPr>
      </w:pPr>
    </w:p>
    <w:p w:rsidR="002001DC" w:rsidRPr="0054522C" w:rsidRDefault="002001DC" w:rsidP="002001DC">
      <w:pPr>
        <w:jc w:val="both"/>
        <w:rPr>
          <w:rStyle w:val="FontStyle14"/>
          <w:b w:val="0"/>
          <w:bCs w:val="0"/>
          <w:sz w:val="24"/>
          <w:szCs w:val="27"/>
        </w:rPr>
      </w:pPr>
      <w:r w:rsidRPr="0054522C">
        <w:rPr>
          <w:rStyle w:val="FontStyle14"/>
          <w:sz w:val="24"/>
        </w:rPr>
        <w:tab/>
      </w:r>
    </w:p>
    <w:p w:rsidR="002001DC" w:rsidRPr="0054522C" w:rsidRDefault="002001DC" w:rsidP="002001DC">
      <w:pPr>
        <w:jc w:val="both"/>
        <w:rPr>
          <w:szCs w:val="28"/>
        </w:rPr>
      </w:pPr>
      <w:r w:rsidRPr="0054522C">
        <w:rPr>
          <w:b/>
          <w:szCs w:val="27"/>
        </w:rPr>
        <w:tab/>
      </w:r>
      <w:r w:rsidRPr="0054522C">
        <w:rPr>
          <w:szCs w:val="28"/>
        </w:rPr>
        <w:t xml:space="preserve">В целях обеспечения рациональной организации работы по предоставлению социальных выплат </w:t>
      </w:r>
      <w:r>
        <w:rPr>
          <w:szCs w:val="28"/>
        </w:rPr>
        <w:t>в соответствии с Федеральным законом от 02.03.2007 г. № 25-ФЗ «О муниципальной службе в Российской Федерации»,</w:t>
      </w:r>
      <w:r w:rsidRPr="0054522C">
        <w:rPr>
          <w:szCs w:val="28"/>
        </w:rPr>
        <w:t xml:space="preserve"> </w:t>
      </w:r>
      <w:r>
        <w:rPr>
          <w:szCs w:val="28"/>
        </w:rPr>
        <w:t>руководствуясь статьёй</w:t>
      </w:r>
      <w:r w:rsidRPr="0054522C">
        <w:rPr>
          <w:szCs w:val="28"/>
        </w:rPr>
        <w:t xml:space="preserve"> </w:t>
      </w:r>
      <w:r>
        <w:rPr>
          <w:szCs w:val="28"/>
        </w:rPr>
        <w:t>38</w:t>
      </w:r>
      <w:r w:rsidRPr="0054522C">
        <w:rPr>
          <w:szCs w:val="28"/>
        </w:rPr>
        <w:t xml:space="preserve"> Устава сельского поселения «Деревня Березовка», Сельская Дума сельского поселения  «Деревня Березовка»</w:t>
      </w:r>
    </w:p>
    <w:p w:rsidR="002001DC" w:rsidRPr="0054522C" w:rsidRDefault="002001DC" w:rsidP="002001DC">
      <w:pPr>
        <w:jc w:val="both"/>
        <w:rPr>
          <w:szCs w:val="28"/>
        </w:rPr>
      </w:pPr>
    </w:p>
    <w:p w:rsidR="002001DC" w:rsidRPr="0054522C" w:rsidRDefault="002001DC" w:rsidP="002001DC">
      <w:pPr>
        <w:pStyle w:val="Style4"/>
        <w:widowControl/>
        <w:spacing w:before="19" w:line="240" w:lineRule="auto"/>
        <w:jc w:val="center"/>
        <w:rPr>
          <w:rStyle w:val="FontStyle14"/>
          <w:sz w:val="24"/>
        </w:rPr>
      </w:pPr>
      <w:r w:rsidRPr="0054522C">
        <w:rPr>
          <w:rStyle w:val="FontStyle14"/>
          <w:sz w:val="24"/>
        </w:rPr>
        <w:t>РЕШИЛА:</w:t>
      </w:r>
    </w:p>
    <w:p w:rsidR="002001DC" w:rsidRPr="0054522C" w:rsidRDefault="002001DC" w:rsidP="002001DC">
      <w:pPr>
        <w:jc w:val="both"/>
        <w:rPr>
          <w:szCs w:val="28"/>
        </w:rPr>
      </w:pPr>
    </w:p>
    <w:p w:rsidR="002001DC" w:rsidRPr="0054522C" w:rsidRDefault="002001DC" w:rsidP="002001DC">
      <w:pPr>
        <w:jc w:val="both"/>
        <w:rPr>
          <w:szCs w:val="28"/>
        </w:rPr>
      </w:pPr>
      <w:r w:rsidRPr="0054522C">
        <w:rPr>
          <w:szCs w:val="28"/>
        </w:rPr>
        <w:tab/>
        <w:t xml:space="preserve">1. Внести изменения в решение Сельской Думы сельского поселения «Деревня Березовка» от 02.09.2015 г. № 16 </w:t>
      </w:r>
      <w:r>
        <w:rPr>
          <w:szCs w:val="28"/>
        </w:rPr>
        <w:t>«</w:t>
      </w:r>
      <w:r w:rsidRPr="0054522C">
        <w:rPr>
          <w:szCs w:val="28"/>
        </w:rPr>
        <w:t>Об утверждении Положения о ежемесячной социальной выплате лицам, замещавшим муниципальные должности муниципальной службы сельского поселения «Деревня  Березовка» в части изменения приложения (Положения о ежемесячной социальной выплате лицам, замещавшим муниципальные должности муниципальной службы сельского поселения «Деревня  Березовка»).</w:t>
      </w:r>
    </w:p>
    <w:p w:rsidR="002001DC" w:rsidRPr="0054522C" w:rsidRDefault="002001DC" w:rsidP="002001DC">
      <w:pPr>
        <w:jc w:val="both"/>
        <w:rPr>
          <w:szCs w:val="28"/>
        </w:rPr>
      </w:pPr>
      <w:r>
        <w:rPr>
          <w:szCs w:val="28"/>
        </w:rPr>
        <w:tab/>
        <w:t>1.1. Пункт 2.3</w:t>
      </w:r>
      <w:r w:rsidRPr="0054522C">
        <w:rPr>
          <w:szCs w:val="28"/>
        </w:rPr>
        <w:t xml:space="preserve"> приложения читать в следующей редакции: «</w:t>
      </w:r>
      <w:r>
        <w:rPr>
          <w:szCs w:val="28"/>
        </w:rPr>
        <w:t>Действие настоящего Положения распространяется на лиц, освобожденных от должности муниципальной службы, со дня официального опубликования от 08.01.1998 № 8-ФЗ «Об основах муниципальной службы в Российской Федерации» - с 12 января 1998 года.</w:t>
      </w:r>
    </w:p>
    <w:p w:rsidR="002001DC" w:rsidRPr="0054522C" w:rsidRDefault="002001DC" w:rsidP="002001DC">
      <w:pPr>
        <w:jc w:val="both"/>
        <w:rPr>
          <w:szCs w:val="28"/>
        </w:rPr>
      </w:pPr>
      <w:r w:rsidRPr="0054522C">
        <w:rPr>
          <w:szCs w:val="28"/>
        </w:rPr>
        <w:tab/>
        <w:t>2. Настоящее решение вступает в силу с момента его принятия</w:t>
      </w:r>
      <w:r>
        <w:rPr>
          <w:szCs w:val="28"/>
        </w:rPr>
        <w:t xml:space="preserve"> и распространяет свои действия на отношения с 01.01.2016 года</w:t>
      </w:r>
      <w:r w:rsidRPr="0054522C">
        <w:rPr>
          <w:szCs w:val="28"/>
        </w:rPr>
        <w:t>.</w:t>
      </w:r>
    </w:p>
    <w:p w:rsidR="002001DC" w:rsidRPr="0054522C" w:rsidRDefault="002001DC" w:rsidP="002001DC">
      <w:pPr>
        <w:jc w:val="both"/>
        <w:rPr>
          <w:szCs w:val="28"/>
        </w:rPr>
      </w:pPr>
    </w:p>
    <w:p w:rsidR="002001DC" w:rsidRDefault="002001DC" w:rsidP="002001DC">
      <w:pPr>
        <w:rPr>
          <w:b/>
          <w:szCs w:val="27"/>
        </w:rPr>
      </w:pPr>
    </w:p>
    <w:p w:rsidR="002001DC" w:rsidRDefault="002001DC" w:rsidP="002001DC">
      <w:pPr>
        <w:rPr>
          <w:b/>
          <w:szCs w:val="27"/>
        </w:rPr>
      </w:pPr>
    </w:p>
    <w:p w:rsidR="002001DC" w:rsidRPr="0054522C" w:rsidRDefault="002001DC" w:rsidP="002001DC">
      <w:pPr>
        <w:rPr>
          <w:b/>
          <w:szCs w:val="27"/>
        </w:rPr>
      </w:pPr>
      <w:r w:rsidRPr="0054522C">
        <w:rPr>
          <w:b/>
          <w:szCs w:val="27"/>
        </w:rPr>
        <w:t xml:space="preserve">Глава сельского поселения </w:t>
      </w:r>
    </w:p>
    <w:p w:rsidR="002001DC" w:rsidRPr="0054522C" w:rsidRDefault="002001DC" w:rsidP="002001DC">
      <w:pPr>
        <w:rPr>
          <w:b/>
          <w:szCs w:val="27"/>
        </w:rPr>
      </w:pPr>
      <w:r w:rsidRPr="0054522C">
        <w:rPr>
          <w:b/>
          <w:szCs w:val="27"/>
        </w:rPr>
        <w:t xml:space="preserve">«Деревня Березовка»                                                                      </w:t>
      </w:r>
      <w:r>
        <w:rPr>
          <w:b/>
          <w:szCs w:val="27"/>
        </w:rPr>
        <w:t xml:space="preserve">                </w:t>
      </w:r>
      <w:r w:rsidRPr="0054522C">
        <w:rPr>
          <w:b/>
          <w:szCs w:val="27"/>
        </w:rPr>
        <w:t xml:space="preserve">  С.</w:t>
      </w:r>
      <w:r>
        <w:rPr>
          <w:b/>
          <w:szCs w:val="27"/>
        </w:rPr>
        <w:t xml:space="preserve"> </w:t>
      </w:r>
      <w:r w:rsidRPr="0054522C">
        <w:rPr>
          <w:b/>
          <w:szCs w:val="27"/>
        </w:rPr>
        <w:t xml:space="preserve">В. Потапчук </w:t>
      </w:r>
    </w:p>
    <w:p w:rsidR="002001DC" w:rsidRPr="006C3E5F" w:rsidRDefault="002001DC" w:rsidP="002001DC">
      <w:pPr>
        <w:jc w:val="both"/>
        <w:rPr>
          <w:sz w:val="28"/>
          <w:szCs w:val="28"/>
        </w:rPr>
      </w:pPr>
    </w:p>
    <w:p w:rsidR="002001DC" w:rsidRDefault="002001DC" w:rsidP="002001DC"/>
    <w:p w:rsidR="00300321" w:rsidRDefault="00300321"/>
    <w:sectPr w:rsidR="003003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F46" w:rsidRDefault="00851F46" w:rsidP="00505374">
      <w:r>
        <w:separator/>
      </w:r>
    </w:p>
  </w:endnote>
  <w:endnote w:type="continuationSeparator" w:id="0">
    <w:p w:rsidR="00851F46" w:rsidRDefault="00851F46" w:rsidP="00505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374" w:rsidRDefault="0050537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374" w:rsidRDefault="0050537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374" w:rsidRDefault="0050537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F46" w:rsidRDefault="00851F46" w:rsidP="00505374">
      <w:r>
        <w:separator/>
      </w:r>
    </w:p>
  </w:footnote>
  <w:footnote w:type="continuationSeparator" w:id="0">
    <w:p w:rsidR="00851F46" w:rsidRDefault="00851F46" w:rsidP="005053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374" w:rsidRDefault="0050537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374" w:rsidRDefault="00505374" w:rsidP="00505374">
    <w:pPr>
      <w:pStyle w:val="a3"/>
      <w:jc w:val="right"/>
    </w:pPr>
    <w:r>
      <w:t>ПРОЕКТ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374" w:rsidRDefault="005053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916"/>
    <w:rsid w:val="000B3916"/>
    <w:rsid w:val="002001DC"/>
    <w:rsid w:val="00300321"/>
    <w:rsid w:val="00505374"/>
    <w:rsid w:val="0085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1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2001DC"/>
    <w:pPr>
      <w:widowControl w:val="0"/>
      <w:autoSpaceDE w:val="0"/>
      <w:autoSpaceDN w:val="0"/>
      <w:adjustRightInd w:val="0"/>
      <w:spacing w:line="322" w:lineRule="exact"/>
    </w:pPr>
    <w:rPr>
      <w:szCs w:val="24"/>
    </w:rPr>
  </w:style>
  <w:style w:type="character" w:customStyle="1" w:styleId="FontStyle14">
    <w:name w:val="Font Style14"/>
    <w:rsid w:val="002001DC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5053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53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0537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0537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1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2001DC"/>
    <w:pPr>
      <w:widowControl w:val="0"/>
      <w:autoSpaceDE w:val="0"/>
      <w:autoSpaceDN w:val="0"/>
      <w:adjustRightInd w:val="0"/>
      <w:spacing w:line="322" w:lineRule="exact"/>
    </w:pPr>
    <w:rPr>
      <w:szCs w:val="24"/>
    </w:rPr>
  </w:style>
  <w:style w:type="character" w:customStyle="1" w:styleId="FontStyle14">
    <w:name w:val="Font Style14"/>
    <w:rsid w:val="002001DC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5053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53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0537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0537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2016-04-05T07:44:00Z</dcterms:created>
  <dcterms:modified xsi:type="dcterms:W3CDTF">2017-11-09T08:30:00Z</dcterms:modified>
</cp:coreProperties>
</file>